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92" w:rsidRDefault="00F24692" w:rsidP="00F24692">
      <w:pPr>
        <w:rPr>
          <w:rFonts w:ascii="Times New Roman" w:hAnsi="Times New Roman"/>
          <w:sz w:val="24"/>
          <w:szCs w:val="24"/>
        </w:rPr>
      </w:pPr>
      <w:r w:rsidRPr="00001427">
        <w:rPr>
          <w:rFonts w:ascii="Times New Roman" w:hAnsi="Times New Roman"/>
          <w:sz w:val="24"/>
          <w:szCs w:val="24"/>
        </w:rPr>
        <w:t>PHYS 211</w:t>
      </w:r>
      <w:r w:rsidRPr="00001427">
        <w:rPr>
          <w:rFonts w:ascii="Times New Roman" w:hAnsi="Times New Roman"/>
          <w:sz w:val="24"/>
          <w:szCs w:val="24"/>
        </w:rPr>
        <w:tab/>
      </w:r>
      <w:r>
        <w:rPr>
          <w:rFonts w:ascii="Times New Roman" w:hAnsi="Times New Roman"/>
          <w:sz w:val="24"/>
          <w:szCs w:val="24"/>
        </w:rPr>
        <w:t xml:space="preserve">Collision and Impulse </w:t>
      </w:r>
      <w:r w:rsidRPr="00001427">
        <w:rPr>
          <w:rFonts w:ascii="Times New Roman" w:hAnsi="Times New Roman"/>
          <w:sz w:val="24"/>
          <w:szCs w:val="24"/>
        </w:rPr>
        <w:tab/>
        <w:t>Name</w:t>
      </w:r>
      <w:proofErr w:type="gramStart"/>
      <w:r w:rsidRPr="00001427">
        <w:rPr>
          <w:rFonts w:ascii="Times New Roman" w:hAnsi="Times New Roman"/>
          <w:sz w:val="24"/>
          <w:szCs w:val="24"/>
        </w:rPr>
        <w:t>:_</w:t>
      </w:r>
      <w:proofErr w:type="gramEnd"/>
      <w:r w:rsidRPr="00001427">
        <w:rPr>
          <w:rFonts w:ascii="Times New Roman" w:hAnsi="Times New Roman"/>
          <w:sz w:val="24"/>
          <w:szCs w:val="24"/>
        </w:rPr>
        <w:t>_________________________________</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8"/>
        <w:gridCol w:w="2198"/>
        <w:gridCol w:w="2302"/>
        <w:gridCol w:w="2250"/>
        <w:gridCol w:w="2070"/>
      </w:tblGrid>
      <w:tr w:rsidR="00F24692" w:rsidRPr="00113752" w:rsidTr="00663BEA">
        <w:tc>
          <w:tcPr>
            <w:tcW w:w="1638" w:type="dxa"/>
          </w:tcPr>
          <w:p w:rsidR="00F24692" w:rsidRPr="00113752" w:rsidRDefault="00F24692" w:rsidP="00663BEA">
            <w:pPr>
              <w:jc w:val="center"/>
              <w:rPr>
                <w:rFonts w:ascii="Times New Roman" w:hAnsi="Times New Roman"/>
                <w:sz w:val="24"/>
                <w:szCs w:val="24"/>
              </w:rPr>
            </w:pPr>
            <w:r w:rsidRPr="00113752">
              <w:rPr>
                <w:rFonts w:ascii="Times New Roman" w:hAnsi="Times New Roman"/>
                <w:sz w:val="24"/>
                <w:szCs w:val="24"/>
              </w:rPr>
              <w:t>1.</w:t>
            </w:r>
          </w:p>
        </w:tc>
        <w:tc>
          <w:tcPr>
            <w:tcW w:w="2198" w:type="dxa"/>
          </w:tcPr>
          <w:p w:rsidR="00F24692" w:rsidRPr="00113752" w:rsidRDefault="00F24692" w:rsidP="00663BEA">
            <w:pPr>
              <w:jc w:val="center"/>
              <w:rPr>
                <w:rFonts w:ascii="Times New Roman" w:hAnsi="Times New Roman"/>
                <w:sz w:val="24"/>
                <w:szCs w:val="24"/>
              </w:rPr>
            </w:pPr>
            <w:r w:rsidRPr="00113752">
              <w:rPr>
                <w:rFonts w:ascii="Times New Roman" w:hAnsi="Times New Roman"/>
                <w:sz w:val="24"/>
                <w:szCs w:val="24"/>
              </w:rPr>
              <w:t>2.</w:t>
            </w:r>
          </w:p>
        </w:tc>
        <w:tc>
          <w:tcPr>
            <w:tcW w:w="2302" w:type="dxa"/>
          </w:tcPr>
          <w:p w:rsidR="00F24692" w:rsidRPr="00113752" w:rsidRDefault="00F24692" w:rsidP="00663BEA">
            <w:pPr>
              <w:jc w:val="center"/>
              <w:rPr>
                <w:rFonts w:ascii="Times New Roman" w:hAnsi="Times New Roman"/>
                <w:sz w:val="24"/>
                <w:szCs w:val="24"/>
              </w:rPr>
            </w:pPr>
            <w:r w:rsidRPr="00113752">
              <w:rPr>
                <w:rFonts w:ascii="Times New Roman" w:hAnsi="Times New Roman"/>
                <w:sz w:val="24"/>
                <w:szCs w:val="24"/>
              </w:rPr>
              <w:t>3.</w:t>
            </w:r>
          </w:p>
        </w:tc>
        <w:tc>
          <w:tcPr>
            <w:tcW w:w="2250" w:type="dxa"/>
          </w:tcPr>
          <w:p w:rsidR="00F24692" w:rsidRPr="00113752" w:rsidRDefault="00F24692" w:rsidP="00663BEA">
            <w:pPr>
              <w:jc w:val="center"/>
              <w:rPr>
                <w:rFonts w:ascii="Times New Roman" w:hAnsi="Times New Roman"/>
                <w:sz w:val="24"/>
                <w:szCs w:val="24"/>
              </w:rPr>
            </w:pPr>
            <w:r w:rsidRPr="00113752">
              <w:rPr>
                <w:rFonts w:ascii="Times New Roman" w:hAnsi="Times New Roman"/>
                <w:sz w:val="24"/>
                <w:szCs w:val="24"/>
              </w:rPr>
              <w:t>4.</w:t>
            </w:r>
          </w:p>
        </w:tc>
        <w:tc>
          <w:tcPr>
            <w:tcW w:w="2070" w:type="dxa"/>
          </w:tcPr>
          <w:p w:rsidR="00F24692" w:rsidRPr="00113752" w:rsidRDefault="00F24692" w:rsidP="00663BEA">
            <w:pPr>
              <w:jc w:val="center"/>
              <w:rPr>
                <w:rFonts w:ascii="Times New Roman" w:hAnsi="Times New Roman"/>
                <w:sz w:val="24"/>
                <w:szCs w:val="24"/>
              </w:rPr>
            </w:pPr>
            <w:r>
              <w:rPr>
                <w:rFonts w:ascii="Times New Roman" w:hAnsi="Times New Roman"/>
                <w:sz w:val="24"/>
                <w:szCs w:val="24"/>
              </w:rPr>
              <w:t>5.</w:t>
            </w:r>
          </w:p>
        </w:tc>
      </w:tr>
      <w:tr w:rsidR="00F24692" w:rsidRPr="00113752" w:rsidTr="00663BEA">
        <w:tc>
          <w:tcPr>
            <w:tcW w:w="1638" w:type="dxa"/>
          </w:tcPr>
          <w:p w:rsidR="00F24692" w:rsidRPr="00113752" w:rsidRDefault="00F24692" w:rsidP="00663BEA">
            <w:pP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pt;margin-top:11pt;width:54pt;height:18pt;z-index:251662336;mso-position-horizontal-relative:text;mso-position-vertical-relative:text">
                  <v:imagedata r:id="rId4" o:title=""/>
                </v:shape>
                <o:OLEObject Type="Embed" ProgID="Equation.3" ShapeID="_x0000_s1028" DrawAspect="Content" ObjectID="_1412141432" r:id="rId5"/>
              </w:pict>
            </w:r>
          </w:p>
        </w:tc>
        <w:tc>
          <w:tcPr>
            <w:tcW w:w="2198" w:type="dxa"/>
          </w:tcPr>
          <w:p w:rsidR="00F24692" w:rsidRPr="00113752" w:rsidRDefault="00F24692" w:rsidP="00663BEA">
            <w:pPr>
              <w:rPr>
                <w:rFonts w:ascii="Times New Roman" w:hAnsi="Times New Roman"/>
                <w:sz w:val="24"/>
                <w:szCs w:val="24"/>
              </w:rPr>
            </w:pPr>
            <w:r>
              <w:rPr>
                <w:rFonts w:ascii="Times New Roman" w:hAnsi="Times New Roman"/>
                <w:noProof/>
                <w:sz w:val="24"/>
                <w:szCs w:val="24"/>
              </w:rPr>
              <w:pict>
                <v:shape id="_x0000_s1026" type="#_x0000_t75" style="position:absolute;margin-left:-.45pt;margin-top:2pt;width:95pt;height:31pt;z-index:251660288;mso-position-horizontal-relative:text;mso-position-vertical-relative:text">
                  <v:imagedata r:id="rId6" o:title=""/>
                </v:shape>
                <o:OLEObject Type="Embed" ProgID="Equation.3" ShapeID="_x0000_s1026" DrawAspect="Content" ObjectID="_1412141433" r:id="rId7"/>
              </w:pict>
            </w:r>
          </w:p>
        </w:tc>
        <w:tc>
          <w:tcPr>
            <w:tcW w:w="2302" w:type="dxa"/>
          </w:tcPr>
          <w:p w:rsidR="00F24692" w:rsidRPr="00113752" w:rsidRDefault="00F24692" w:rsidP="00663BEA">
            <w:pPr>
              <w:rPr>
                <w:rFonts w:ascii="Times New Roman" w:hAnsi="Times New Roman"/>
                <w:sz w:val="24"/>
                <w:szCs w:val="24"/>
              </w:rPr>
            </w:pPr>
            <w:r>
              <w:rPr>
                <w:rFonts w:ascii="Times New Roman" w:hAnsi="Times New Roman"/>
                <w:noProof/>
                <w:sz w:val="24"/>
                <w:szCs w:val="24"/>
              </w:rPr>
              <w:pict>
                <v:shape id="_x0000_s1027" type="#_x0000_t75" style="position:absolute;margin-left:1.25pt;margin-top:9pt;width:105pt;height:20pt;z-index:251661312;mso-position-horizontal-relative:text;mso-position-vertical-relative:text">
                  <v:imagedata r:id="rId8" o:title=""/>
                </v:shape>
                <o:OLEObject Type="Embed" ProgID="Equation.3" ShapeID="_x0000_s1027" DrawAspect="Content" ObjectID="_1412141434" r:id="rId9"/>
              </w:pict>
            </w:r>
          </w:p>
        </w:tc>
        <w:tc>
          <w:tcPr>
            <w:tcW w:w="2250" w:type="dxa"/>
          </w:tcPr>
          <w:p w:rsidR="00F24692" w:rsidRPr="00113752" w:rsidRDefault="00F24692" w:rsidP="00663BEA">
            <w:pPr>
              <w:rPr>
                <w:rFonts w:ascii="Times New Roman" w:hAnsi="Times New Roman"/>
                <w:sz w:val="24"/>
                <w:szCs w:val="24"/>
              </w:rPr>
            </w:pPr>
            <w:r>
              <w:rPr>
                <w:rFonts w:ascii="Times New Roman" w:hAnsi="Times New Roman"/>
                <w:noProof/>
                <w:sz w:val="24"/>
                <w:szCs w:val="24"/>
              </w:rPr>
              <w:pict>
                <v:shape id="_x0000_s1029" type="#_x0000_t75" style="position:absolute;margin-left:2.75pt;margin-top:2pt;width:95.1pt;height:31pt;z-index:251663360;mso-position-horizontal-relative:text;mso-position-vertical-relative:text">
                  <v:imagedata r:id="rId10" o:title=""/>
                </v:shape>
                <o:OLEObject Type="Embed" ProgID="Equation.3" ShapeID="_x0000_s1029" DrawAspect="Content" ObjectID="_1412141435" r:id="rId11"/>
              </w:pict>
            </w:r>
          </w:p>
          <w:p w:rsidR="00F24692" w:rsidRPr="00113752" w:rsidRDefault="00F24692" w:rsidP="00663BEA">
            <w:pPr>
              <w:pStyle w:val="NormalWeb"/>
              <w:spacing w:before="0" w:beforeAutospacing="0" w:after="0" w:afterAutospacing="0"/>
            </w:pPr>
          </w:p>
        </w:tc>
        <w:tc>
          <w:tcPr>
            <w:tcW w:w="2070" w:type="dxa"/>
          </w:tcPr>
          <w:p w:rsidR="00F24692" w:rsidRDefault="00F24692" w:rsidP="00663BEA">
            <w:pPr>
              <w:rPr>
                <w:rFonts w:ascii="Times New Roman" w:hAnsi="Times New Roman"/>
                <w:noProof/>
                <w:sz w:val="24"/>
                <w:szCs w:val="24"/>
              </w:rPr>
            </w:pPr>
            <w:r>
              <w:rPr>
                <w:rFonts w:ascii="Times New Roman" w:hAnsi="Times New Roman"/>
                <w:noProof/>
                <w:sz w:val="24"/>
                <w:szCs w:val="24"/>
              </w:rPr>
              <w:pict>
                <v:shape id="_x0000_s1030" type="#_x0000_t75" style="position:absolute;margin-left:-2.65pt;margin-top:2pt;width:90.1pt;height:31pt;z-index:251664384;mso-position-horizontal-relative:text;mso-position-vertical-relative:text">
                  <v:imagedata r:id="rId12" o:title=""/>
                </v:shape>
                <o:OLEObject Type="Embed" ProgID="Equation.3" ShapeID="_x0000_s1030" DrawAspect="Content" ObjectID="_1412141436" r:id="rId13"/>
              </w:pict>
            </w:r>
          </w:p>
        </w:tc>
      </w:tr>
    </w:tbl>
    <w:p w:rsidR="00F24692" w:rsidRDefault="00F24692" w:rsidP="00F24692">
      <w:pPr>
        <w:rPr>
          <w:rFonts w:ascii="Times New Roman" w:hAnsi="Times New Roman"/>
          <w:sz w:val="24"/>
          <w:szCs w:val="24"/>
        </w:rPr>
      </w:pPr>
      <w:r>
        <w:rPr>
          <w:rFonts w:ascii="Times New Roman" w:hAnsi="Times New Roman"/>
        </w:rPr>
        <w:t xml:space="preserve">                              </w:t>
      </w:r>
      <w:r w:rsidRPr="006F092D">
        <w:rPr>
          <w:rFonts w:ascii="Times New Roman" w:hAnsi="Times New Roman"/>
        </w:rPr>
        <w:t xml:space="preserve">Impulse:  </w:t>
      </w:r>
      <w:r w:rsidRPr="006F092D">
        <w:rPr>
          <w:rFonts w:ascii="Times New Roman" w:hAnsi="Times New Roman"/>
          <w:position w:val="-16"/>
        </w:rPr>
        <w:object w:dxaOrig="3320" w:dyaOrig="440">
          <v:shape id="_x0000_i1025" type="#_x0000_t75" style="width:206.25pt;height:27.75pt" o:ole="">
            <v:imagedata r:id="rId14" o:title=""/>
          </v:shape>
          <o:OLEObject Type="Embed" ProgID="Equation.3" ShapeID="_x0000_i1025" DrawAspect="Content" ObjectID="_1412141431" r:id="rId15"/>
        </w:object>
      </w:r>
    </w:p>
    <w:p w:rsidR="00F24692" w:rsidRPr="00F24692" w:rsidRDefault="00F24692" w:rsidP="00F24692">
      <w:pPr>
        <w:rPr>
          <w:rFonts w:ascii="Times New Roman" w:hAnsi="Times New Roman"/>
          <w:sz w:val="24"/>
          <w:szCs w:val="24"/>
        </w:rPr>
      </w:pPr>
      <w:r w:rsidRPr="00F24692">
        <w:rPr>
          <w:rFonts w:ascii="Times New Roman" w:hAnsi="Times New Roman"/>
          <w:sz w:val="24"/>
          <w:szCs w:val="24"/>
        </w:rPr>
        <w:t>P26:</w:t>
      </w:r>
      <w:r>
        <w:rPr>
          <w:rFonts w:ascii="Times New Roman" w:hAnsi="Times New Roman"/>
          <w:sz w:val="24"/>
          <w:szCs w:val="24"/>
        </w:rPr>
        <w:t xml:space="preserve"> </w:t>
      </w:r>
      <w:r w:rsidRPr="00F24692">
        <w:rPr>
          <w:rFonts w:ascii="Times New Roman" w:hAnsi="Times New Roman"/>
          <w:sz w:val="24"/>
          <w:szCs w:val="24"/>
        </w:rPr>
        <w:t xml:space="preserve">In a common but dangerous prank, a chair is pulled away as a person is moving downward to sit on it, causing the victim to land hard on the floor. Suppose the victim falls by 0.50 m, the mass that moves downward is 70 kg, and the collision on the floor lasts 0.082 s. What are the magnitudes of the (a) impulse and (b) average force acting on the victim from the floor during the collision? </w:t>
      </w:r>
    </w:p>
    <w:p w:rsidR="00F24692" w:rsidRDefault="00F24692" w:rsidP="00F24692">
      <w:pPr>
        <w:rPr>
          <w:rFonts w:ascii="Times New Roman" w:hAnsi="Times New Roman"/>
          <w:sz w:val="24"/>
          <w:szCs w:val="24"/>
        </w:rPr>
      </w:pPr>
    </w:p>
    <w:p w:rsidR="00F24692" w:rsidRDefault="00F24692" w:rsidP="00F24692">
      <w:pPr>
        <w:rPr>
          <w:rFonts w:ascii="Times New Roman" w:hAnsi="Times New Roman"/>
          <w:sz w:val="24"/>
          <w:szCs w:val="24"/>
        </w:rPr>
      </w:pPr>
    </w:p>
    <w:p w:rsidR="00F24692" w:rsidRDefault="00F24692" w:rsidP="00F24692">
      <w:pPr>
        <w:rPr>
          <w:rFonts w:ascii="Times New Roman" w:hAnsi="Times New Roman"/>
          <w:sz w:val="24"/>
          <w:szCs w:val="24"/>
        </w:rPr>
      </w:pPr>
    </w:p>
    <w:p w:rsidR="00F24692" w:rsidRDefault="00F24692" w:rsidP="00F24692">
      <w:pPr>
        <w:rPr>
          <w:rFonts w:ascii="Times New Roman" w:hAnsi="Times New Roman"/>
          <w:sz w:val="24"/>
          <w:szCs w:val="24"/>
        </w:rPr>
      </w:pPr>
    </w:p>
    <w:p w:rsidR="00F24692" w:rsidRDefault="00F24692" w:rsidP="00F24692">
      <w:pPr>
        <w:rPr>
          <w:rFonts w:ascii="Times New Roman" w:hAnsi="Times New Roman"/>
          <w:sz w:val="24"/>
          <w:szCs w:val="24"/>
        </w:rPr>
      </w:pPr>
    </w:p>
    <w:p w:rsidR="00F24692" w:rsidRDefault="00F24692" w:rsidP="00F24692">
      <w:pPr>
        <w:rPr>
          <w:rFonts w:ascii="Times New Roman" w:hAnsi="Times New Roman"/>
          <w:sz w:val="24"/>
          <w:szCs w:val="24"/>
        </w:rPr>
      </w:pPr>
    </w:p>
    <w:p w:rsidR="00F24692" w:rsidRDefault="00F24692" w:rsidP="00F24692">
      <w:pPr>
        <w:rPr>
          <w:rFonts w:ascii="Times New Roman" w:hAnsi="Times New Roman"/>
          <w:sz w:val="24"/>
          <w:szCs w:val="24"/>
        </w:rPr>
      </w:pPr>
    </w:p>
    <w:p w:rsidR="00F24692" w:rsidRPr="00256CCB" w:rsidRDefault="00F24692" w:rsidP="00F24692">
      <w:pPr>
        <w:rPr>
          <w:rFonts w:ascii="Times New Roman" w:hAnsi="Times New Roman"/>
          <w:sz w:val="24"/>
          <w:szCs w:val="24"/>
        </w:rPr>
      </w:pPr>
      <w:r>
        <w:rPr>
          <w:rFonts w:ascii="Times New Roman" w:hAnsi="Times New Roman"/>
          <w:sz w:val="24"/>
          <w:szCs w:val="24"/>
        </w:rPr>
        <w:t xml:space="preserve">P37: </w:t>
      </w:r>
      <w:r w:rsidRPr="00256CCB">
        <w:rPr>
          <w:rFonts w:ascii="Times New Roman" w:hAnsi="Times New Roman"/>
          <w:sz w:val="24"/>
          <w:szCs w:val="24"/>
        </w:rPr>
        <w:t>A soccer player kicks a soccer ball of mass 0.5 kg that is initially at rest. The player's foot is in contact with the ball for 1 x 10</w:t>
      </w:r>
      <w:r w:rsidRPr="00256CCB">
        <w:rPr>
          <w:rFonts w:ascii="Times New Roman" w:hAnsi="Times New Roman"/>
          <w:sz w:val="24"/>
          <w:szCs w:val="24"/>
          <w:vertAlign w:val="superscript"/>
        </w:rPr>
        <w:t>-3</w:t>
      </w:r>
      <w:r w:rsidRPr="00256CCB">
        <w:rPr>
          <w:rFonts w:ascii="Times New Roman" w:hAnsi="Times New Roman"/>
          <w:sz w:val="24"/>
          <w:szCs w:val="24"/>
        </w:rPr>
        <w:t xml:space="preserve"> s, and the force of the kick is given by</w:t>
      </w:r>
      <w:r w:rsidRPr="00256CCB">
        <w:rPr>
          <w:rFonts w:ascii="Times New Roman" w:hAnsi="Times New Roman"/>
          <w:sz w:val="24"/>
          <w:szCs w:val="24"/>
        </w:rPr>
        <w:br/>
      </w:r>
      <w:proofErr w:type="gramStart"/>
      <w:r w:rsidRPr="00256CCB">
        <w:rPr>
          <w:rFonts w:ascii="Times New Roman" w:hAnsi="Times New Roman"/>
          <w:i/>
          <w:iCs/>
          <w:sz w:val="24"/>
          <w:szCs w:val="24"/>
        </w:rPr>
        <w:t>F</w:t>
      </w:r>
      <w:r w:rsidRPr="00256CCB">
        <w:rPr>
          <w:rFonts w:ascii="Times New Roman" w:hAnsi="Times New Roman"/>
          <w:sz w:val="24"/>
          <w:szCs w:val="24"/>
        </w:rPr>
        <w:t>(</w:t>
      </w:r>
      <w:proofErr w:type="gramEnd"/>
      <w:r w:rsidRPr="00256CCB">
        <w:rPr>
          <w:rFonts w:ascii="Times New Roman" w:hAnsi="Times New Roman"/>
          <w:i/>
          <w:iCs/>
          <w:sz w:val="24"/>
          <w:szCs w:val="24"/>
        </w:rPr>
        <w:t>t</w:t>
      </w:r>
      <w:r w:rsidRPr="00256CCB">
        <w:rPr>
          <w:rFonts w:ascii="Times New Roman" w:hAnsi="Times New Roman"/>
          <w:sz w:val="24"/>
          <w:szCs w:val="24"/>
        </w:rPr>
        <w:t>) = [(6 x 10</w:t>
      </w:r>
      <w:r w:rsidRPr="00256CCB">
        <w:rPr>
          <w:rFonts w:ascii="Times New Roman" w:hAnsi="Times New Roman"/>
          <w:sz w:val="24"/>
          <w:szCs w:val="24"/>
          <w:vertAlign w:val="superscript"/>
        </w:rPr>
        <w:t>5</w:t>
      </w:r>
      <w:r w:rsidRPr="00256CCB">
        <w:rPr>
          <w:rFonts w:ascii="Times New Roman" w:hAnsi="Times New Roman"/>
          <w:sz w:val="24"/>
          <w:szCs w:val="24"/>
        </w:rPr>
        <w:t>)</w:t>
      </w:r>
      <w:r w:rsidRPr="00256CCB">
        <w:rPr>
          <w:rFonts w:ascii="Times New Roman" w:hAnsi="Times New Roman"/>
          <w:i/>
          <w:iCs/>
          <w:sz w:val="24"/>
          <w:szCs w:val="24"/>
        </w:rPr>
        <w:t>t</w:t>
      </w:r>
      <w:r w:rsidRPr="00256CCB">
        <w:rPr>
          <w:rFonts w:ascii="Times New Roman" w:hAnsi="Times New Roman"/>
          <w:sz w:val="24"/>
          <w:szCs w:val="24"/>
        </w:rPr>
        <w:t xml:space="preserve"> - (</w:t>
      </w:r>
      <w:r>
        <w:rPr>
          <w:rFonts w:ascii="Times New Roman" w:hAnsi="Times New Roman"/>
          <w:sz w:val="24"/>
          <w:szCs w:val="24"/>
        </w:rPr>
        <w:t>3</w:t>
      </w:r>
      <w:r w:rsidRPr="00256CCB">
        <w:rPr>
          <w:rFonts w:ascii="Times New Roman" w:hAnsi="Times New Roman"/>
          <w:sz w:val="24"/>
          <w:szCs w:val="24"/>
        </w:rPr>
        <w:t xml:space="preserve"> x 10</w:t>
      </w:r>
      <w:r w:rsidRPr="00256CCB">
        <w:rPr>
          <w:rFonts w:ascii="Times New Roman" w:hAnsi="Times New Roman"/>
          <w:sz w:val="24"/>
          <w:szCs w:val="24"/>
          <w:vertAlign w:val="superscript"/>
        </w:rPr>
        <w:t>8</w:t>
      </w:r>
      <w:r w:rsidRPr="00256CCB">
        <w:rPr>
          <w:rFonts w:ascii="Times New Roman" w:hAnsi="Times New Roman"/>
          <w:sz w:val="24"/>
          <w:szCs w:val="24"/>
        </w:rPr>
        <w:t>)</w:t>
      </w:r>
      <w:r w:rsidRPr="00256CCB">
        <w:rPr>
          <w:rFonts w:ascii="Times New Roman" w:hAnsi="Times New Roman"/>
          <w:i/>
          <w:iCs/>
          <w:sz w:val="24"/>
          <w:szCs w:val="24"/>
        </w:rPr>
        <w:t>t</w:t>
      </w:r>
      <w:r w:rsidRPr="00256CCB">
        <w:rPr>
          <w:rFonts w:ascii="Times New Roman" w:hAnsi="Times New Roman"/>
          <w:sz w:val="24"/>
          <w:szCs w:val="24"/>
          <w:vertAlign w:val="superscript"/>
        </w:rPr>
        <w:t>2</w:t>
      </w:r>
      <w:r w:rsidRPr="00256CCB">
        <w:rPr>
          <w:rFonts w:ascii="Times New Roman" w:hAnsi="Times New Roman"/>
          <w:sz w:val="24"/>
          <w:szCs w:val="24"/>
        </w:rPr>
        <w:t xml:space="preserve">] N,  for 0≤ </w:t>
      </w:r>
      <w:r w:rsidRPr="00256CCB">
        <w:rPr>
          <w:rFonts w:ascii="Times New Roman" w:hAnsi="Times New Roman"/>
          <w:i/>
          <w:iCs/>
          <w:sz w:val="24"/>
          <w:szCs w:val="24"/>
        </w:rPr>
        <w:t>t</w:t>
      </w:r>
      <w:r w:rsidRPr="00256CCB">
        <w:rPr>
          <w:rFonts w:ascii="Times New Roman" w:hAnsi="Times New Roman"/>
          <w:sz w:val="24"/>
          <w:szCs w:val="24"/>
        </w:rPr>
        <w:t>≤ 1 x 10</w:t>
      </w:r>
      <w:r w:rsidRPr="00256CCB">
        <w:rPr>
          <w:rFonts w:ascii="Times New Roman" w:hAnsi="Times New Roman"/>
          <w:sz w:val="24"/>
          <w:szCs w:val="24"/>
          <w:vertAlign w:val="superscript"/>
        </w:rPr>
        <w:t>-3</w:t>
      </w:r>
      <w:r w:rsidRPr="00256CCB">
        <w:rPr>
          <w:rFonts w:ascii="Times New Roman" w:hAnsi="Times New Roman"/>
          <w:sz w:val="24"/>
          <w:szCs w:val="24"/>
        </w:rPr>
        <w:t xml:space="preserve">s, where </w:t>
      </w:r>
      <w:r w:rsidRPr="00256CCB">
        <w:rPr>
          <w:rFonts w:ascii="Times New Roman" w:hAnsi="Times New Roman"/>
          <w:i/>
          <w:iCs/>
          <w:sz w:val="24"/>
          <w:szCs w:val="24"/>
        </w:rPr>
        <w:t>t</w:t>
      </w:r>
      <w:r w:rsidRPr="00256CCB">
        <w:rPr>
          <w:rFonts w:ascii="Times New Roman" w:hAnsi="Times New Roman"/>
          <w:sz w:val="24"/>
          <w:szCs w:val="24"/>
        </w:rPr>
        <w:t xml:space="preserve"> is in seconds. </w:t>
      </w:r>
      <w:r w:rsidRPr="00256CCB">
        <w:rPr>
          <w:rFonts w:ascii="Times New Roman" w:hAnsi="Times New Roman"/>
          <w:sz w:val="24"/>
          <w:szCs w:val="24"/>
        </w:rPr>
        <w:br/>
        <w:t xml:space="preserve">Find the magnitudes of the following: </w:t>
      </w:r>
      <w:r w:rsidRPr="00256CCB">
        <w:rPr>
          <w:rFonts w:ascii="Times New Roman" w:hAnsi="Times New Roman"/>
          <w:b/>
          <w:bCs/>
          <w:sz w:val="24"/>
          <w:szCs w:val="24"/>
        </w:rPr>
        <w:t>(a)</w:t>
      </w:r>
      <w:r w:rsidRPr="00256CCB">
        <w:rPr>
          <w:rFonts w:ascii="Times New Roman" w:hAnsi="Times New Roman"/>
          <w:sz w:val="24"/>
          <w:szCs w:val="24"/>
        </w:rPr>
        <w:t xml:space="preserve"> the impulse on the ball due to the kick, </w:t>
      </w:r>
      <w:r w:rsidRPr="00256CCB">
        <w:rPr>
          <w:rFonts w:ascii="Times New Roman" w:hAnsi="Times New Roman"/>
          <w:b/>
          <w:bCs/>
          <w:sz w:val="24"/>
          <w:szCs w:val="24"/>
        </w:rPr>
        <w:t>(b)</w:t>
      </w:r>
      <w:r w:rsidRPr="00256CCB">
        <w:rPr>
          <w:rFonts w:ascii="Times New Roman" w:hAnsi="Times New Roman"/>
          <w:sz w:val="24"/>
          <w:szCs w:val="24"/>
        </w:rPr>
        <w:t xml:space="preserve"> the average force on the ball from the player's foot during the period of contact, </w:t>
      </w:r>
      <w:r w:rsidRPr="00256CCB">
        <w:rPr>
          <w:rFonts w:ascii="Times New Roman" w:hAnsi="Times New Roman"/>
          <w:b/>
          <w:bCs/>
          <w:sz w:val="24"/>
          <w:szCs w:val="24"/>
        </w:rPr>
        <w:t>(c)</w:t>
      </w:r>
      <w:r w:rsidRPr="00256CCB">
        <w:rPr>
          <w:rFonts w:ascii="Times New Roman" w:hAnsi="Times New Roman"/>
          <w:sz w:val="24"/>
          <w:szCs w:val="24"/>
        </w:rPr>
        <w:t xml:space="preserve"> the maximum force on the ball from the player's foot during the period of contact, and </w:t>
      </w:r>
      <w:r w:rsidRPr="00256CCB">
        <w:rPr>
          <w:rFonts w:ascii="Times New Roman" w:hAnsi="Times New Roman"/>
          <w:b/>
          <w:bCs/>
          <w:sz w:val="24"/>
          <w:szCs w:val="24"/>
        </w:rPr>
        <w:t>(d)</w:t>
      </w:r>
      <w:r w:rsidRPr="00256CCB">
        <w:rPr>
          <w:rFonts w:ascii="Times New Roman" w:hAnsi="Times New Roman"/>
          <w:sz w:val="24"/>
          <w:szCs w:val="24"/>
        </w:rPr>
        <w:t xml:space="preserve"> the ball's speed immediately after it loses contact with the player's foot.</w:t>
      </w:r>
    </w:p>
    <w:p w:rsidR="00071ABB" w:rsidRDefault="00071ABB"/>
    <w:sectPr w:rsidR="00071ABB" w:rsidSect="00071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692"/>
    <w:rsid w:val="00071ABB"/>
    <w:rsid w:val="00F2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92"/>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69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2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1000</Characters>
  <Application>Microsoft Office Word</Application>
  <DocSecurity>0</DocSecurity>
  <Lines>8</Lines>
  <Paragraphs>2</Paragraphs>
  <ScaleCrop>false</ScaleCrop>
  <Company>Winthrop University</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mahesp</dc:creator>
  <cp:keywords/>
  <dc:description/>
  <cp:lastModifiedBy>mahesp</cp:lastModifiedBy>
  <cp:revision>1</cp:revision>
  <dcterms:created xsi:type="dcterms:W3CDTF">2012-10-19T12:35:00Z</dcterms:created>
  <dcterms:modified xsi:type="dcterms:W3CDTF">2012-10-19T12:43:00Z</dcterms:modified>
</cp:coreProperties>
</file>